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24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drawing>
          <wp:anchor behindDoc="0" distT="0" distB="3810" distL="114300" distR="11430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46830" cy="1367790"/>
            <wp:effectExtent l="0" t="0" r="0" b="0"/>
            <wp:wrapSquare wrapText="bothSides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1468" t="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120" w:after="24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120" w:after="24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120" w:after="24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120" w:after="24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before="120" w:after="240"/>
        <w:rPr>
          <w:rFonts w:ascii="Arial" w:hAnsi="Arial" w:cs="Arial"/>
        </w:rPr>
      </w:pPr>
      <w:r>
        <w:rPr>
          <w:rFonts w:cs="Arial" w:ascii="Arial" w:hAnsi="Arial"/>
        </w:rPr>
        <w:t>Dear Intermediate Families,</w:t>
      </w:r>
    </w:p>
    <w:p>
      <w:pPr>
        <w:pStyle w:val="Normal"/>
        <w:spacing w:before="120" w:after="240"/>
        <w:rPr/>
      </w:pPr>
      <w:r>
        <w:rPr>
          <w:rFonts w:cs="Arial" w:ascii="Arial" w:hAnsi="Arial"/>
        </w:rPr>
        <w:t xml:space="preserve">Your child has expressed an interest in participating in the Sojourner Marimba Program, which is managed by the Sojourner Education Foundation. This is a voluntary, after-school activity. Practice is directly after school, from 2:15 – 3:30pm, one day a week, and you can expect for your child to participate in several performances (location varies).  </w:t>
      </w:r>
      <w:r>
        <w:rPr>
          <w:rFonts w:cs="Arial" w:ascii="Arial" w:hAnsi="Arial"/>
        </w:rPr>
        <w:t>Practice will start on October 2</w:t>
      </w:r>
      <w:r>
        <w:rPr>
          <w:rFonts w:cs="Arial" w:ascii="Arial" w:hAnsi="Arial"/>
          <w:vertAlign w:val="superscript"/>
        </w:rPr>
        <w:t>nd</w:t>
      </w:r>
      <w:r>
        <w:rPr>
          <w:rFonts w:cs="Arial" w:ascii="Arial" w:hAnsi="Arial"/>
        </w:rPr>
        <w:t xml:space="preserve">.  </w:t>
      </w:r>
      <w:r>
        <w:rPr>
          <w:rFonts w:cs="Arial" w:ascii="Arial" w:hAnsi="Arial"/>
        </w:rPr>
        <w:t xml:space="preserve">Parents are responsible for picking up their own children after practice, providing transportation to performances, and assisting with the transportation of instruments as needed. </w:t>
      </w:r>
      <w:r>
        <w:rPr>
          <w:rFonts w:cs="Arial" w:ascii="Arial" w:hAnsi="Arial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Each year, the Sojourner Education Foundation estimates the per-student cost for Marimba.  This includes staffing/instruction, administrative costs, including insurance and facility use fees, and a Marimba t-shirt.  Marimba fees may vary from year to year. For the 2019-20 school year, the per-student marimba fee will be $100 per student.</w:t>
      </w:r>
    </w:p>
    <w:p>
      <w:pPr>
        <w:pStyle w:val="Normal"/>
        <w:spacing w:before="120" w:after="240"/>
        <w:rPr>
          <w:rFonts w:ascii="Arial" w:hAnsi="Arial" w:cs="Arial"/>
        </w:rPr>
      </w:pPr>
      <w:r>
        <w:rPr>
          <w:rFonts w:cs="Arial" w:ascii="Arial" w:hAnsi="Arial"/>
        </w:rPr>
        <w:t>Before your child can participate, we ask that you do the following:</w:t>
      </w:r>
    </w:p>
    <w:p>
      <w:pPr>
        <w:pStyle w:val="Normal"/>
        <w:spacing w:before="120" w:after="240"/>
        <w:ind w:left="720" w:hanging="540"/>
        <w:rPr>
          <w:rFonts w:ascii="Arial" w:hAnsi="Arial" w:cs="Arial"/>
        </w:rPr>
      </w:pPr>
      <w:r>
        <w:rPr>
          <w:rFonts w:cs="Arial" w:ascii="Wingdings" w:hAnsi="Wingdings"/>
        </w:rPr>
        <w:t></w:t>
      </w:r>
      <w:r>
        <w:rPr>
          <w:rFonts w:cs="Arial" w:ascii="Wingdings" w:hAnsi="Wingdings"/>
        </w:rPr>
        <w:tab/>
      </w:r>
      <w:r>
        <w:rPr>
          <w:rFonts w:cs="Arial" w:ascii="Arial" w:hAnsi="Arial"/>
        </w:rPr>
        <w:t xml:space="preserve">Review and sign the attached contract, which outlines participation expectations. </w:t>
      </w:r>
      <w:r>
        <w:rPr>
          <w:rFonts w:cs="Arial" w:ascii="Arial" w:hAnsi="Arial"/>
          <w:i/>
        </w:rPr>
        <w:t>Signatures from both parent and student are required.</w:t>
      </w:r>
    </w:p>
    <w:p>
      <w:pPr>
        <w:pStyle w:val="Normal"/>
        <w:spacing w:before="120" w:after="240"/>
        <w:ind w:left="720" w:hanging="540"/>
        <w:rPr>
          <w:rFonts w:ascii="Arial" w:hAnsi="Arial" w:cs="Arial"/>
        </w:rPr>
      </w:pPr>
      <w:r>
        <w:rPr>
          <w:rFonts w:cs="Arial" w:ascii="Wingdings" w:hAnsi="Wingdings"/>
        </w:rPr>
        <w:t></w:t>
      </w:r>
      <w:r>
        <w:rPr>
          <w:rFonts w:cs="Arial" w:ascii="Wingdings" w:hAnsi="Wingdings"/>
        </w:rPr>
        <w:tab/>
      </w:r>
      <w:r>
        <w:rPr>
          <w:rFonts w:cs="Arial" w:ascii="Arial" w:hAnsi="Arial"/>
        </w:rPr>
        <w:t>Fill in the Marimba Permission Form.</w:t>
      </w:r>
    </w:p>
    <w:p>
      <w:pPr>
        <w:pStyle w:val="Normal"/>
        <w:spacing w:before="120" w:after="240"/>
        <w:ind w:left="720" w:hanging="540"/>
        <w:rPr>
          <w:rFonts w:ascii="Arial" w:hAnsi="Arial" w:cs="Arial"/>
        </w:rPr>
      </w:pPr>
      <w:r>
        <w:rPr>
          <w:rFonts w:cs="Arial" w:ascii="Wingdings" w:hAnsi="Wingdings"/>
        </w:rPr>
        <w:t></w:t>
      </w:r>
      <w:r>
        <w:rPr>
          <w:rFonts w:cs="Arial" w:ascii="Wingdings" w:hAnsi="Wingdings"/>
        </w:rPr>
        <w:tab/>
      </w:r>
      <w:r>
        <w:rPr>
          <w:rFonts w:cs="Arial" w:ascii="Arial" w:hAnsi="Arial"/>
        </w:rPr>
        <w:t>Submit your payment for the school year.</w:t>
      </w:r>
    </w:p>
    <w:p>
      <w:pPr>
        <w:pStyle w:val="Normal"/>
        <w:rPr/>
      </w:pPr>
      <w:r>
        <w:rPr>
          <w:rFonts w:cs="Arial" w:ascii="Arial" w:hAnsi="Arial"/>
          <w:b/>
          <w:bCs/>
          <w:i/>
          <w:iCs/>
        </w:rPr>
        <w:t>Please return the contract, permission form and payment by Friday, September 27</w:t>
      </w:r>
      <w:r>
        <w:rPr>
          <w:rFonts w:cs="Arial" w:ascii="Arial" w:hAnsi="Arial"/>
          <w:b/>
          <w:bCs/>
          <w:i/>
          <w:iCs/>
          <w:vertAlign w:val="superscript"/>
        </w:rPr>
        <w:t>th</w:t>
      </w:r>
      <w:r>
        <w:rPr>
          <w:rFonts w:cs="Arial" w:ascii="Arial" w:hAnsi="Arial"/>
          <w:b/>
          <w:bCs/>
          <w:i/>
          <w:iCs/>
        </w:rPr>
        <w:t>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We hope for every student who wishes to play Marimba to be able to do so! If you need a partial or full scholarship for your child to participate, please indicate your request on the attached Marimba Permission Form.  Payment plans can also be arranged — please expect to receive an email from the Sojourner Education Foundation to set up payments.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To pay your Marimba fee:</w:t>
      </w:r>
    </w:p>
    <w:p>
      <w:pPr>
        <w:pStyle w:val="ListParagraph"/>
        <w:numPr>
          <w:ilvl w:val="0"/>
          <w:numId w:val="1"/>
        </w:numPr>
        <w:spacing w:before="160" w:after="0"/>
        <w:contextualSpacing/>
        <w:rPr/>
      </w:pPr>
      <w:r>
        <w:rPr>
          <w:rFonts w:cs="Arial" w:ascii="Arial" w:hAnsi="Arial"/>
        </w:rPr>
        <w:t xml:space="preserve">Visit </w:t>
      </w:r>
      <w:hyperlink r:id="rId3">
        <w:r>
          <w:rPr>
            <w:rStyle w:val="InternetLink"/>
            <w:rFonts w:cs="Arial" w:ascii="Arial" w:hAnsi="Arial"/>
          </w:rPr>
          <w:t>www.sojournerschoolcommunity.com</w:t>
        </w:r>
      </w:hyperlink>
      <w:r>
        <w:rPr>
          <w:rFonts w:cs="Arial" w:ascii="Arial" w:hAnsi="Arial"/>
        </w:rPr>
        <w:t xml:space="preserve"> and pay using a credit card or Paypal account; or</w:t>
      </w:r>
    </w:p>
    <w:p>
      <w:pPr>
        <w:pStyle w:val="ListParagraph"/>
        <w:numPr>
          <w:ilvl w:val="0"/>
          <w:numId w:val="1"/>
        </w:numPr>
        <w:spacing w:before="16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 xml:space="preserve">Send cash or a check, payable to the Sojourner Education Foundation, to school via your child’s folder. </w:t>
      </w:r>
      <w:r>
        <w:rPr>
          <w:rFonts w:cs="Arial" w:ascii="Arial" w:hAnsi="Arial"/>
          <w:i/>
        </w:rPr>
        <w:t xml:space="preserve">Please put your payment in an envelope labeled </w:t>
      </w:r>
      <w:r>
        <w:rPr>
          <w:rFonts w:cs="Arial" w:ascii="Arial" w:hAnsi="Arial"/>
          <w:i/>
          <w:u w:val="single"/>
        </w:rPr>
        <w:t>Marimba</w:t>
      </w:r>
      <w:r>
        <w:rPr>
          <w:rFonts w:cs="Arial" w:ascii="Arial" w:hAnsi="Arial"/>
          <w:i/>
        </w:rPr>
        <w:t>.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296CF31A">
                <wp:simplePos x="0" y="0"/>
                <wp:positionH relativeFrom="column">
                  <wp:posOffset>0</wp:posOffset>
                </wp:positionH>
                <wp:positionV relativeFrom="paragraph">
                  <wp:posOffset>465455</wp:posOffset>
                </wp:positionV>
                <wp:extent cx="6862445" cy="828040"/>
                <wp:effectExtent l="0" t="0" r="25400" b="14605"/>
                <wp:wrapSquare wrapText="bothSides"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1960" cy="827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120" w:after="240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 xml:space="preserve">If you have any questions about the Marimba program, please contact Shera Sinell at </w:t>
                            </w:r>
                            <w:r>
                              <w:rPr>
                                <w:rStyle w:val="InternetLink"/>
                                <w:rFonts w:cs="Arial" w:ascii="Arial" w:hAnsi="Arial"/>
                                <w:color w:val="00000A"/>
                              </w:rPr>
                              <w:t>sinells@nclack.k12.or.us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 xml:space="preserve">. You can also reach out to the Sojourner Education Foundation by sending an email to </w:t>
                            </w:r>
                            <w:hyperlink r:id="rId4">
                              <w:r>
                                <w:rPr>
                                  <w:rStyle w:val="InternetLink"/>
                                  <w:rFonts w:cs="Arial" w:ascii="Arial" w:hAnsi="Arial"/>
                                  <w:color w:val="00000A"/>
                                </w:rPr>
                                <w:t>sef@sojournerschoolcommunity.com</w:t>
                              </w:r>
                            </w:hyperlink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t" style="position:absolute;margin-left:0pt;margin-top:36.65pt;width:540.25pt;height:65.1pt" wp14:anchorId="296CF31A">
                <w10:wrap type="square"/>
                <v:fill o:detectmouseclick="t" on="false"/>
                <v:stroke color="black" joinstyle="round" endcap="flat"/>
                <v:textbox>
                  <w:txbxContent>
                    <w:p>
                      <w:pPr>
                        <w:pStyle w:val="FrameContents"/>
                        <w:spacing w:before="120" w:after="240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 xml:space="preserve">If you have any questions about the Marimba program, please contact Shera Sinell at </w:t>
                      </w:r>
                      <w:r>
                        <w:rPr>
                          <w:rStyle w:val="InternetLink"/>
                          <w:rFonts w:cs="Arial" w:ascii="Arial" w:hAnsi="Arial"/>
                          <w:color w:val="00000A"/>
                        </w:rPr>
                        <w:t>sinells@nclack.k12.or.us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 xml:space="preserve">. You can also reach out to the Sojourner Education Foundation by sending an email to </w:t>
                      </w:r>
                      <w:hyperlink r:id="rId5">
                        <w:r>
                          <w:rPr>
                            <w:rStyle w:val="InternetLink"/>
                            <w:rFonts w:cs="Arial" w:ascii="Arial" w:hAnsi="Arial"/>
                            <w:color w:val="00000A"/>
                          </w:rPr>
                          <w:t>sef@sojournerschoolcommunity.com</w:t>
                        </w:r>
                      </w:hyperlink>
                      <w:r>
                        <w:rPr>
                          <w:rFonts w:cs="Arial" w:ascii="Arial" w:hAnsi="Arial"/>
                          <w:color w:val="00000A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40"/>
          <w:szCs w:val="40"/>
        </w:rPr>
        <w:t>MARIMBA 2019-2020 PERMISSION FORM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60" w:after="0"/>
        <w:jc w:val="both"/>
        <w:rPr>
          <w:rFonts w:ascii="Arial" w:hAnsi="Arial" w:cs="Arial"/>
          <w:b/>
          <w:b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1083310</wp:posOffset>
                </wp:positionH>
                <wp:positionV relativeFrom="paragraph">
                  <wp:posOffset>172085</wp:posOffset>
                </wp:positionV>
                <wp:extent cx="5702300" cy="5080"/>
                <wp:effectExtent l="0" t="0" r="17145" b="25400"/>
                <wp:wrapNone/>
                <wp:docPr id="4" name="Straight Connector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01680" cy="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3pt,13.55pt" to="534.2pt,13.65pt" ID="Straight Connector 3" stroked="t" style="position:absolute;flip:y">
                <v:stroke color="black" weight="12600" joinstyle="miter" endcap="flat"/>
                <v:fill o:detectmouseclick="t" on="false"/>
              </v:line>
            </w:pict>
          </mc:Fallback>
        </mc:AlternateContent>
      </w:r>
      <w:r>
        <w:rPr>
          <w:rFonts w:cs="Arial" w:ascii="Arial" w:hAnsi="Arial"/>
          <w:b/>
        </w:rPr>
        <w:t xml:space="preserve">Child’s Name: </w:t>
      </w:r>
    </w:p>
    <w:p>
      <w:pPr>
        <w:pStyle w:val="Normal"/>
        <w:spacing w:before="6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60" w:after="0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114300" distR="112395" simplePos="0" locked="0" layoutInCell="1" allowOverlap="1" relativeHeight="5" wp14:anchorId="711AA213">
                <wp:simplePos x="0" y="0"/>
                <wp:positionH relativeFrom="column">
                  <wp:posOffset>1972310</wp:posOffset>
                </wp:positionH>
                <wp:positionV relativeFrom="paragraph">
                  <wp:posOffset>185420</wp:posOffset>
                </wp:positionV>
                <wp:extent cx="4812665" cy="5080"/>
                <wp:effectExtent l="0" t="0" r="17780" b="25400"/>
                <wp:wrapNone/>
                <wp:docPr id="5" name="Straight Connector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2120" cy="4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5.3pt,14.6pt" to="534.15pt,14.9pt" ID="Straight Connector 4" stroked="t" style="position:absolute" wp14:anchorId="711AA213">
                <v:stroke color="black" weight="12600" joinstyle="miter" endcap="flat"/>
                <v:fill o:detectmouseclick="t" on="false"/>
              </v:line>
            </w:pict>
          </mc:Fallback>
        </mc:AlternateContent>
      </w:r>
      <w:r>
        <w:rPr>
          <w:rFonts w:cs="Arial" w:ascii="Arial" w:hAnsi="Arial"/>
          <w:b/>
        </w:rPr>
        <w:t xml:space="preserve">Parent/Guardian Name(s): </w:t>
      </w:r>
    </w:p>
    <w:p>
      <w:pPr>
        <w:pStyle w:val="Normal"/>
        <w:spacing w:before="6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60" w:after="0"/>
        <w:rPr>
          <w:rFonts w:ascii="Arial" w:hAnsi="Arial" w:cs="Arial"/>
          <w:b/>
          <w:b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1BF12E25">
                <wp:simplePos x="0" y="0"/>
                <wp:positionH relativeFrom="column">
                  <wp:posOffset>770255</wp:posOffset>
                </wp:positionH>
                <wp:positionV relativeFrom="paragraph">
                  <wp:posOffset>189865</wp:posOffset>
                </wp:positionV>
                <wp:extent cx="6014720" cy="5080"/>
                <wp:effectExtent l="0" t="0" r="35560" b="25400"/>
                <wp:wrapNone/>
                <wp:docPr id="6" name="Straight Connector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4160" cy="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0.65pt,14.95pt" to="534.15pt,15.05pt" ID="Straight Connector 5" stroked="t" style="position:absolute" wp14:anchorId="1BF12E25">
                <v:stroke color="black" weight="12600" joinstyle="miter" endcap="flat"/>
                <v:fill o:detectmouseclick="t" on="false"/>
              </v:line>
            </w:pict>
          </mc:Fallback>
        </mc:AlternateContent>
      </w:r>
      <w:r>
        <w:rPr>
          <w:rFonts w:cs="Arial" w:ascii="Arial" w:hAnsi="Arial"/>
          <w:b/>
        </w:rPr>
        <w:t xml:space="preserve">Address: </w:t>
      </w:r>
    </w:p>
    <w:p>
      <w:pPr>
        <w:pStyle w:val="Normal"/>
        <w:spacing w:before="6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60" w:after="0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114300" distR="112395" simplePos="0" locked="0" layoutInCell="1" allowOverlap="1" relativeHeight="7" wp14:anchorId="2590FB1D">
                <wp:simplePos x="0" y="0"/>
                <wp:positionH relativeFrom="column">
                  <wp:posOffset>1540510</wp:posOffset>
                </wp:positionH>
                <wp:positionV relativeFrom="paragraph">
                  <wp:posOffset>194945</wp:posOffset>
                </wp:positionV>
                <wp:extent cx="2002790" cy="5080"/>
                <wp:effectExtent l="0" t="0" r="33655" b="25400"/>
                <wp:wrapNone/>
                <wp:docPr id="7" name="Straight Connector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320" cy="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3pt,15.3pt" to="278.9pt,15.4pt" ID="Straight Connector 7" stroked="t" style="position:absolute" wp14:anchorId="2590FB1D">
                <v:stroke color="black" weight="126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4CB76A03">
                <wp:simplePos x="0" y="0"/>
                <wp:positionH relativeFrom="column">
                  <wp:posOffset>4681855</wp:posOffset>
                </wp:positionH>
                <wp:positionV relativeFrom="paragraph">
                  <wp:posOffset>194310</wp:posOffset>
                </wp:positionV>
                <wp:extent cx="2112645" cy="5080"/>
                <wp:effectExtent l="0" t="0" r="26035" b="25400"/>
                <wp:wrapNone/>
                <wp:docPr id="8" name="Straight Connector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120" cy="3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8.65pt,15.2pt" to="534.9pt,15.4pt" ID="Straight Connector 8" stroked="t" style="position:absolute" wp14:anchorId="4CB76A03">
                <v:stroke color="black" weight="12600" joinstyle="miter" endcap="flat"/>
                <v:fill o:detectmouseclick="t" on="false"/>
              </v:line>
            </w:pict>
          </mc:Fallback>
        </mc:AlternateContent>
      </w:r>
      <w:r>
        <w:rPr>
          <w:rFonts w:cs="Arial" w:ascii="Arial" w:hAnsi="Arial"/>
          <w:b/>
        </w:rPr>
        <w:t>Cell Phone Number:</w:t>
        <w:tab/>
        <w:tab/>
        <w:tab/>
        <w:tab/>
        <w:t xml:space="preserve">          Home Phone:</w:t>
      </w:r>
    </w:p>
    <w:p>
      <w:pPr>
        <w:pStyle w:val="Normal"/>
        <w:spacing w:before="6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60" w:after="0"/>
        <w:rPr>
          <w:rFonts w:ascii="Arial" w:hAnsi="Arial" w:cs="Arial"/>
          <w:b/>
          <w:b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4A323188">
                <wp:simplePos x="0" y="0"/>
                <wp:positionH relativeFrom="column">
                  <wp:posOffset>1227455</wp:posOffset>
                </wp:positionH>
                <wp:positionV relativeFrom="paragraph">
                  <wp:posOffset>191135</wp:posOffset>
                </wp:positionV>
                <wp:extent cx="5556250" cy="5080"/>
                <wp:effectExtent l="0" t="0" r="36830" b="25400"/>
                <wp:wrapNone/>
                <wp:docPr id="9" name="Straight Connector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55520" cy="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65pt,15.05pt" to="534.05pt,15.15pt" ID="Straight Connector 9" stroked="t" style="position:absolute;flip:y" wp14:anchorId="4A323188">
                <v:stroke color="black" weight="12600" joinstyle="miter" endcap="flat"/>
                <v:fill o:detectmouseclick="t" on="false"/>
              </v:line>
            </w:pict>
          </mc:Fallback>
        </mc:AlternateContent>
      </w:r>
      <w:r>
        <w:rPr>
          <w:rFonts w:cs="Arial" w:ascii="Arial" w:hAnsi="Arial"/>
          <w:b/>
        </w:rPr>
        <w:t xml:space="preserve">E-mail Address: </w:t>
      </w:r>
    </w:p>
    <w:p>
      <w:pPr>
        <w:pStyle w:val="Normal"/>
        <w:spacing w:before="6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60" w:after="0"/>
        <w:rPr>
          <w:rFonts w:ascii="Arial" w:hAnsi="Arial" w:cs="Arial"/>
          <w:b/>
          <w:b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 wp14:anchorId="3667B317">
                <wp:simplePos x="0" y="0"/>
                <wp:positionH relativeFrom="column">
                  <wp:posOffset>2066290</wp:posOffset>
                </wp:positionH>
                <wp:positionV relativeFrom="paragraph">
                  <wp:posOffset>187960</wp:posOffset>
                </wp:positionV>
                <wp:extent cx="4717415" cy="5080"/>
                <wp:effectExtent l="0" t="0" r="37465" b="25400"/>
                <wp:wrapNone/>
                <wp:docPr id="10" name="Straight Connector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720" cy="4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2.7pt,14.8pt" to="534.05pt,15.1pt" ID="Straight Connector 10" stroked="t" style="position:absolute" wp14:anchorId="3667B317">
                <v:stroke color="black" weight="12600" joinstyle="miter" endcap="flat"/>
                <v:fill o:detectmouseclick="t" on="false"/>
              </v:line>
            </w:pict>
          </mc:Fallback>
        </mc:AlternateContent>
      </w:r>
      <w:r>
        <w:rPr>
          <w:rFonts w:cs="Arial" w:ascii="Arial" w:hAnsi="Arial"/>
          <w:b/>
        </w:rPr>
        <w:t>Emergency Contact/Phone:</w:t>
      </w:r>
    </w:p>
    <w:p>
      <w:pPr>
        <w:pStyle w:val="Normal"/>
        <w:spacing w:before="6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6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Person(s) Responsible for Picking Child Up From Practice (name/phone):</w:t>
      </w:r>
    </w:p>
    <w:p>
      <w:pPr>
        <w:pStyle w:val="Normal"/>
        <w:spacing w:before="6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6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11" wp14:anchorId="194ECE72">
                <wp:simplePos x="0" y="0"/>
                <wp:positionH relativeFrom="column">
                  <wp:posOffset>17145</wp:posOffset>
                </wp:positionH>
                <wp:positionV relativeFrom="paragraph">
                  <wp:posOffset>112395</wp:posOffset>
                </wp:positionV>
                <wp:extent cx="6765290" cy="5080"/>
                <wp:effectExtent l="0" t="0" r="20955" b="25400"/>
                <wp:wrapNone/>
                <wp:docPr id="11" name="Straight Connector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760" cy="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5pt,8.85pt" to="533.95pt,8.95pt" ID="Straight Connector 11" stroked="t" style="position:absolute" wp14:anchorId="194ECE72">
                <v:stroke color="black" weight="1260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6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6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12" wp14:anchorId="5C045577">
                <wp:simplePos x="0" y="0"/>
                <wp:positionH relativeFrom="column">
                  <wp:posOffset>16510</wp:posOffset>
                </wp:positionH>
                <wp:positionV relativeFrom="paragraph">
                  <wp:posOffset>58420</wp:posOffset>
                </wp:positionV>
                <wp:extent cx="6765290" cy="5080"/>
                <wp:effectExtent l="0" t="0" r="20955" b="25400"/>
                <wp:wrapNone/>
                <wp:docPr id="12" name="Straight Connector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760" cy="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4.6pt" to="533.9pt,4.7pt" ID="Straight Connector 12" stroked="t" style="position:absolute" wp14:anchorId="5C045577">
                <v:stroke color="black" weight="1260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6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Days your child would like to attend (circle ALL days that will work):</w:t>
      </w:r>
    </w:p>
    <w:p>
      <w:pPr>
        <w:pStyle w:val="Normal"/>
        <w:spacing w:before="6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60" w:after="0"/>
        <w:rPr>
          <w:rFonts w:ascii="Arial" w:hAnsi="Arial" w:cs="Arial"/>
        </w:rPr>
      </w:pPr>
      <w:r>
        <w:rPr>
          <w:rFonts w:cs="Arial" w:ascii="Arial" w:hAnsi="Arial"/>
        </w:rPr>
        <w:t>Monday            Wednesday            Thursday</w:t>
        <w:tab/>
      </w:r>
    </w:p>
    <w:p>
      <w:pPr>
        <w:pStyle w:val="Normal"/>
        <w:spacing w:before="60" w:after="0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Normal"/>
        <w:spacing w:before="60" w:after="0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T-Shirt Size (circle one): </w:t>
        <w:tab/>
      </w:r>
    </w:p>
    <w:p>
      <w:pPr>
        <w:pStyle w:val="Normal"/>
        <w:spacing w:before="6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60" w:after="0"/>
        <w:rPr>
          <w:rFonts w:ascii="Arial" w:hAnsi="Arial" w:cs="Arial"/>
        </w:rPr>
      </w:pPr>
      <w:r>
        <w:rPr>
          <w:rFonts w:cs="Arial" w:ascii="Arial" w:hAnsi="Arial"/>
        </w:rPr>
        <w:t>Youth(S)             Youth(M)             Youth(L)             Adult(S)             Adult(M)             Adult(L)</w:t>
      </w:r>
    </w:p>
    <w:p>
      <w:pPr>
        <w:pStyle w:val="Normal"/>
        <w:spacing w:before="6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60" w:after="0"/>
        <w:rPr>
          <w:rFonts w:ascii="Arial" w:hAnsi="Arial" w:cs="Arial"/>
        </w:rPr>
      </w:pPr>
      <w:r>
        <w:rPr>
          <w:rFonts w:cs="Arial" w:ascii="Arial" w:hAnsi="Arial"/>
          <w:b/>
        </w:rPr>
        <w:t>I can help transport equipment for special events:</w:t>
      </w:r>
      <w:r>
        <w:rPr>
          <w:rFonts w:cs="Arial" w:ascii="Arial" w:hAnsi="Arial"/>
        </w:rPr>
        <w:t xml:space="preserve">             Yes            No</w:t>
      </w:r>
    </w:p>
    <w:p>
      <w:pPr>
        <w:pStyle w:val="Normal"/>
        <w:spacing w:before="6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60" w:after="0"/>
        <w:rPr>
          <w:rFonts w:ascii="Arial" w:hAnsi="Arial" w:cs="Arial"/>
        </w:rPr>
      </w:pPr>
      <w:r>
        <w:rPr>
          <w:rFonts w:cs="Arial" w:ascii="Arial" w:hAnsi="Arial"/>
          <w:b/>
        </w:rPr>
        <w:t>I will:</w:t>
      </w:r>
    </w:p>
    <w:p>
      <w:pPr>
        <w:pStyle w:val="Normal"/>
        <w:spacing w:before="6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60" w:after="0"/>
        <w:ind w:left="630" w:hanging="0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 wp14:anchorId="03EF01D4">
                <wp:simplePos x="0" y="0"/>
                <wp:positionH relativeFrom="column">
                  <wp:posOffset>-3810</wp:posOffset>
                </wp:positionH>
                <wp:positionV relativeFrom="paragraph">
                  <wp:posOffset>15240</wp:posOffset>
                </wp:positionV>
                <wp:extent cx="224155" cy="224155"/>
                <wp:effectExtent l="0" t="0" r="34290" b="34290"/>
                <wp:wrapThrough wrapText="bothSides">
                  <wp:wrapPolygon edited="0">
                    <wp:start x="0" y="0"/>
                    <wp:lineTo x="0" y="22474"/>
                    <wp:lineTo x="22474" y="22474"/>
                    <wp:lineTo x="22474" y="0"/>
                    <wp:lineTo x="0" y="0"/>
                  </wp:wrapPolygon>
                </wp:wrapThrough>
                <wp:docPr id="13" name="Rectangl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60" cy="223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" stroked="t" style="position:absolute;margin-left:-0.3pt;margin-top:1.2pt;width:17.55pt;height:17.55pt" wp14:anchorId="03EF01D4">
                <w10:wrap type="none"/>
                <v:fill o:detectmouseclick="t" on="false"/>
                <v:stroke color="black" weight="6480" joinstyle="miter" endcap="flat"/>
              </v:rect>
            </w:pict>
          </mc:Fallback>
        </mc:AlternateContent>
      </w:r>
      <w:r>
        <w:rPr>
          <w:rFonts w:cs="Arial" w:ascii="Arial" w:hAnsi="Arial"/>
        </w:rPr>
        <w:t>Pay in Full</w:t>
      </w:r>
      <w:r>
        <w:rPr>
          <w:rFonts w:cs="Arial" w:ascii="Arial" w:hAnsi="Arial"/>
          <w:b/>
          <w:bCs/>
        </w:rPr>
        <w:t>*</w:t>
      </w:r>
      <w:r>
        <w:rPr>
          <w:rFonts w:cs="Arial" w:ascii="Arial" w:hAnsi="Arial"/>
        </w:rPr>
        <w:tab/>
        <w:t xml:space="preserve">   </w:t>
      </w:r>
    </w:p>
    <w:p>
      <w:pPr>
        <w:pStyle w:val="Normal"/>
        <w:spacing w:before="60" w:after="0"/>
        <w:ind w:left="63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60" w:after="0"/>
        <w:ind w:left="630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5C223E21">
                <wp:simplePos x="0" y="0"/>
                <wp:positionH relativeFrom="column">
                  <wp:posOffset>-3810</wp:posOffset>
                </wp:positionH>
                <wp:positionV relativeFrom="paragraph">
                  <wp:posOffset>20320</wp:posOffset>
                </wp:positionV>
                <wp:extent cx="224155" cy="224155"/>
                <wp:effectExtent l="0" t="0" r="34290" b="34290"/>
                <wp:wrapThrough wrapText="bothSides">
                  <wp:wrapPolygon edited="0">
                    <wp:start x="0" y="0"/>
                    <wp:lineTo x="0" y="22474"/>
                    <wp:lineTo x="22474" y="22474"/>
                    <wp:lineTo x="22474" y="0"/>
                    <wp:lineTo x="0" y="0"/>
                  </wp:wrapPolygon>
                </wp:wrapThrough>
                <wp:docPr id="14" name="Rectangl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60" cy="223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5" stroked="t" style="position:absolute;margin-left:-0.3pt;margin-top:1.6pt;width:17.55pt;height:17.55pt" wp14:anchorId="5C223E21">
                <w10:wrap type="none"/>
                <v:fill o:detectmouseclick="t" on="false"/>
                <v:stroke color="black" weight="6480" joinstyle="miter" endcap="flat"/>
              </v:rect>
            </w:pict>
          </mc:Fallback>
        </mc:AlternateContent>
      </w:r>
      <w:r>
        <w:rPr>
          <w:rFonts w:cs="Arial" w:ascii="Arial" w:hAnsi="Arial"/>
        </w:rPr>
        <w:t xml:space="preserve">Pay Installments* (circle one): </w:t>
      </w:r>
      <w:r>
        <w:rPr>
          <w:rFonts w:cs="Arial" w:ascii="Arial" w:hAnsi="Arial"/>
          <w:sz w:val="22"/>
          <w:szCs w:val="22"/>
        </w:rPr>
        <w:t>Two Payments of $50   Four Payments of $25  Monthly Payments $15</w:t>
      </w:r>
    </w:p>
    <w:p>
      <w:pPr>
        <w:pStyle w:val="Normal"/>
        <w:spacing w:before="60" w:after="0"/>
        <w:ind w:left="63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60" w:after="0"/>
        <w:ind w:left="630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 wp14:anchorId="74997C90">
                <wp:simplePos x="0" y="0"/>
                <wp:positionH relativeFrom="column">
                  <wp:posOffset>-3810</wp:posOffset>
                </wp:positionH>
                <wp:positionV relativeFrom="paragraph">
                  <wp:posOffset>12700</wp:posOffset>
                </wp:positionV>
                <wp:extent cx="224155" cy="224155"/>
                <wp:effectExtent l="0" t="0" r="34290" b="34290"/>
                <wp:wrapThrough wrapText="bothSides">
                  <wp:wrapPolygon edited="0">
                    <wp:start x="0" y="0"/>
                    <wp:lineTo x="0" y="22474"/>
                    <wp:lineTo x="22474" y="22474"/>
                    <wp:lineTo x="22474" y="0"/>
                    <wp:lineTo x="0" y="0"/>
                  </wp:wrapPolygon>
                </wp:wrapThrough>
                <wp:docPr id="15" name="Rectangl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60" cy="223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6" stroked="t" style="position:absolute;margin-left:-0.3pt;margin-top:1pt;width:17.55pt;height:17.55pt" wp14:anchorId="74997C90">
                <w10:wrap type="none"/>
                <v:fill o:detectmouseclick="t" on="false"/>
                <v:stroke color="black" weight="6480" joinstyle="miter" endcap="flat"/>
              </v:rect>
            </w:pict>
          </mc:Fallback>
        </mc:AlternateContent>
      </w:r>
      <w:r>
        <w:rPr>
          <w:rFonts w:cs="Arial" w:ascii="Arial" w:hAnsi="Arial"/>
        </w:rPr>
        <w:t>Need a Partial Scholarship* – Please indicate how much you can pay $_______________</w:t>
      </w:r>
    </w:p>
    <w:p>
      <w:pPr>
        <w:pStyle w:val="Normal"/>
        <w:spacing w:before="60" w:after="0"/>
        <w:ind w:left="63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60" w:after="0"/>
        <w:ind w:left="630" w:hanging="0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" wp14:anchorId="0083E07C">
                <wp:simplePos x="0" y="0"/>
                <wp:positionH relativeFrom="column">
                  <wp:posOffset>-3810</wp:posOffset>
                </wp:positionH>
                <wp:positionV relativeFrom="paragraph">
                  <wp:posOffset>24130</wp:posOffset>
                </wp:positionV>
                <wp:extent cx="224155" cy="224155"/>
                <wp:effectExtent l="0" t="0" r="34290" b="34290"/>
                <wp:wrapThrough wrapText="bothSides">
                  <wp:wrapPolygon edited="0">
                    <wp:start x="0" y="0"/>
                    <wp:lineTo x="0" y="22474"/>
                    <wp:lineTo x="22474" y="22474"/>
                    <wp:lineTo x="22474" y="0"/>
                    <wp:lineTo x="0" y="0"/>
                  </wp:wrapPolygon>
                </wp:wrapThrough>
                <wp:docPr id="16" name="Rectangl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60" cy="223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7" stroked="t" style="position:absolute;margin-left:-0.3pt;margin-top:1.9pt;width:17.55pt;height:17.55pt" wp14:anchorId="0083E07C">
                <w10:wrap type="none"/>
                <v:fill o:detectmouseclick="t" on="false"/>
                <v:stroke color="black" weight="6480" joinstyle="miter" endcap="flat"/>
              </v:rect>
            </w:pict>
          </mc:Fallback>
        </mc:AlternateContent>
      </w:r>
      <w:r>
        <w:rPr>
          <w:rFonts w:cs="Arial" w:ascii="Arial" w:hAnsi="Arial"/>
        </w:rPr>
        <w:t>Need a Full Scholarship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160" w:after="0"/>
        <w:ind w:left="180" w:hanging="180"/>
        <w:rPr/>
      </w:pPr>
      <w:r>
        <w:rPr>
          <w:rFonts w:cs="Arial" w:ascii="Arial" w:hAnsi="Arial"/>
          <w:b/>
          <w:bCs/>
          <w:i/>
          <w:sz w:val="20"/>
          <w:szCs w:val="20"/>
        </w:rPr>
        <w:t>*</w:t>
      </w:r>
      <w:r>
        <w:rPr>
          <w:rFonts w:cs="Arial" w:ascii="Arial" w:hAnsi="Arial"/>
          <w:i/>
          <w:sz w:val="20"/>
          <w:szCs w:val="20"/>
        </w:rPr>
        <w:t xml:space="preserve"> To make your payment, visit </w:t>
      </w:r>
      <w:hyperlink r:id="rId6">
        <w:r>
          <w:rPr>
            <w:rStyle w:val="InternetLink"/>
            <w:rFonts w:cs="Arial" w:ascii="Arial" w:hAnsi="Arial"/>
            <w:i/>
            <w:sz w:val="20"/>
            <w:szCs w:val="20"/>
          </w:rPr>
          <w:t>www.sojournerschoolcommunity.com</w:t>
        </w:r>
      </w:hyperlink>
      <w:r>
        <w:rPr>
          <w:rFonts w:cs="Arial" w:ascii="Arial" w:hAnsi="Arial"/>
          <w:i/>
          <w:sz w:val="20"/>
          <w:szCs w:val="20"/>
        </w:rPr>
        <w:t xml:space="preserve"> and pay using a credit card or Paypal account, or send cash or a check, payable to the Sojourner Education Foundation, to school via your child’s folder. Please put your payment in an envelope labeled </w:t>
      </w:r>
      <w:r>
        <w:rPr>
          <w:rFonts w:cs="Arial" w:ascii="Arial" w:hAnsi="Arial"/>
          <w:i/>
          <w:sz w:val="20"/>
          <w:szCs w:val="20"/>
          <w:u w:val="single"/>
        </w:rPr>
        <w:t>Marimba</w:t>
      </w:r>
      <w:r>
        <w:rPr>
          <w:rFonts w:cs="Arial" w:ascii="Arial" w:hAnsi="Arial"/>
          <w:i/>
          <w:sz w:val="20"/>
          <w:szCs w:val="20"/>
        </w:rPr>
        <w:t>.</w:t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/>
      </w:pPr>
      <w:r>
        <w:rPr>
          <w:rFonts w:cs="Arial" w:ascii="Arial" w:hAnsi="Arial"/>
          <w:b/>
          <w:sz w:val="40"/>
          <w:szCs w:val="40"/>
        </w:rPr>
        <w:t>MARIMBA 2019-2020 PARENT/CHILD CONTRACT</w:t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exact" w:line="300"/>
        <w:rPr>
          <w:rFonts w:ascii="Arial" w:hAnsi="Arial" w:cs="Arial"/>
        </w:rPr>
      </w:pPr>
      <w:r>
        <w:rPr>
          <w:rFonts w:cs="Arial" w:ascii="Arial" w:hAnsi="Arial"/>
        </w:rPr>
        <w:t>I ___________________ (parent/guardian) and ______________________(student) understand that by participating in Marimba, we agree to the following:</w:t>
      </w:r>
    </w:p>
    <w:p>
      <w:pPr>
        <w:pStyle w:val="Normal"/>
        <w:spacing w:lineRule="exact" w:line="30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pacing w:lineRule="exact" w:line="300"/>
        <w:rPr>
          <w:rFonts w:ascii="Arial" w:hAnsi="Arial" w:cs="Arial"/>
        </w:rPr>
      </w:pPr>
      <w:r>
        <w:rPr>
          <w:rFonts w:cs="Arial" w:ascii="Arial" w:hAnsi="Arial"/>
        </w:rPr>
        <w:t>Observing classroom etiquette (not playing instruments unless you are told, respecting others, respecting instruments, no yelling or talking during instruction);</w:t>
      </w:r>
    </w:p>
    <w:p>
      <w:pPr>
        <w:pStyle w:val="ListParagraph"/>
        <w:spacing w:lineRule="exact" w:line="30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pacing w:lineRule="exact" w:line="300"/>
        <w:rPr/>
      </w:pPr>
      <w:r>
        <w:rPr>
          <w:rFonts w:cs="Arial" w:ascii="Arial" w:hAnsi="Arial"/>
        </w:rPr>
        <w:t>Regularly showing up to scheduled practices (including one recess and one after school practice per week);</w:t>
      </w:r>
    </w:p>
    <w:p>
      <w:pPr>
        <w:pStyle w:val="Normal"/>
        <w:spacing w:lineRule="exact" w:line="30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pacing w:lineRule="exact" w:line="300"/>
        <w:rPr/>
      </w:pPr>
      <w:r>
        <w:rPr>
          <w:rFonts w:cs="Arial" w:ascii="Arial" w:hAnsi="Arial"/>
        </w:rPr>
        <w:t>Participating in performance events (These typically occur in the Spring. If you are unable to make a certain event, it is important that you communicate this to Mrs. Sinell);</w:t>
      </w:r>
    </w:p>
    <w:p>
      <w:pPr>
        <w:pStyle w:val="ListParagraph"/>
        <w:spacing w:lineRule="exact" w:line="30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pacing w:lineRule="exact" w:line="300"/>
        <w:rPr/>
      </w:pPr>
      <w:bookmarkStart w:id="0" w:name="_GoBack"/>
      <w:bookmarkEnd w:id="0"/>
      <w:r>
        <w:rPr>
          <w:rFonts w:cs="Arial" w:ascii="Arial" w:hAnsi="Arial"/>
        </w:rPr>
        <w:t>Timely pick up of your child from practice (please include a phone number where we can reach you on the day of practice in the event of a last minute cancellation due to illness/emergency)</w:t>
      </w:r>
    </w:p>
    <w:p>
      <w:pPr>
        <w:pStyle w:val="Normal"/>
        <w:spacing w:lineRule="exact" w:line="30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exact" w:line="300"/>
        <w:ind w:left="72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exact" w:line="300"/>
        <w:ind w:left="72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Liability Waiver:</w:t>
      </w:r>
      <w:r>
        <w:rPr>
          <w:rFonts w:cs="Arial" w:ascii="Arial" w:hAnsi="Arial"/>
        </w:rPr>
        <w:t xml:space="preserve">  I understand that participation in the Sojourner Education Foundation Marimba after-school program is voluntary and not part of the Sojourner Elementary School program.  I/we understand the Sojourner Education Foundation, Marimba Program and Sojourner School and staff, will not be liable for personal injuries and/or property damage as a result of my child’s participation in this activity.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12" w:space="1" w:color="00000A"/>
        </w:pBdr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Parent Signature</w:t>
        <w:tab/>
        <w:tab/>
        <w:tab/>
        <w:tab/>
        <w:tab/>
        <w:tab/>
        <w:tab/>
        <w:tab/>
        <w:tab/>
        <w:t>Date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12" w:space="1" w:color="00000A"/>
        </w:pBdr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Child Signature</w:t>
        <w:tab/>
        <w:tab/>
        <w:tab/>
        <w:tab/>
        <w:tab/>
        <w:tab/>
        <w:tab/>
        <w:tab/>
        <w:tab/>
        <w:tab/>
        <w:t>Date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entury Gothic">
    <w:charset w:val="01"/>
    <w:family w:val="roman"/>
    <w:pitch w:val="variable"/>
  </w:font>
  <w:font w:name="Lucida Grande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d042f1"/>
    <w:rPr>
      <w:color w:val="0563C1" w:themeColor="hyperlink"/>
      <w:u w:val="single"/>
    </w:rPr>
  </w:style>
  <w:style w:type="character" w:styleId="ListLabel1" w:customStyle="1">
    <w:name w:val="ListLabel 1"/>
    <w:qFormat/>
    <w:rPr>
      <w:rFonts w:ascii="Century Gothic" w:hAnsi="Century Gothic" w:eastAsia="Calibri" w:cs="Times"/>
      <w:sz w:val="28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ascii="Century Gothic" w:hAnsi="Century Gothic" w:eastAsia="Calibri" w:cs="Times"/>
      <w:sz w:val="32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ascii="Century Gothic" w:hAnsi="Century Gothic" w:cs="Times"/>
      <w:sz w:val="28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Wingdings"/>
    </w:rPr>
  </w:style>
  <w:style w:type="character" w:styleId="ListLabel12" w:customStyle="1">
    <w:name w:val="ListLabel 12"/>
    <w:qFormat/>
    <w:rPr>
      <w:rFonts w:cs="Symbol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Wingdings"/>
    </w:rPr>
  </w:style>
  <w:style w:type="character" w:styleId="ListLabel15" w:customStyle="1">
    <w:name w:val="ListLabel 15"/>
    <w:qFormat/>
    <w:rPr>
      <w:rFonts w:cs="Symbol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Wingdings"/>
    </w:rPr>
  </w:style>
  <w:style w:type="character" w:styleId="ListLabel18" w:customStyle="1">
    <w:name w:val="ListLabel 18"/>
    <w:qFormat/>
    <w:rPr>
      <w:rFonts w:cs="Times"/>
      <w:sz w:val="32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Wingdings"/>
    </w:rPr>
  </w:style>
  <w:style w:type="character" w:styleId="ListLabel21" w:customStyle="1">
    <w:name w:val="ListLabel 21"/>
    <w:qFormat/>
    <w:rPr>
      <w:rFonts w:cs="Symbol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Wingdings"/>
    </w:rPr>
  </w:style>
  <w:style w:type="character" w:styleId="ListLabel24" w:customStyle="1">
    <w:name w:val="ListLabel 24"/>
    <w:qFormat/>
    <w:rPr>
      <w:rFonts w:cs="Symbo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Wingding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11f21"/>
    <w:rPr>
      <w:rFonts w:ascii="Lucida Grande" w:hAnsi="Lucida Grande" w:cs="Lucida Grande"/>
      <w:color w:val="00000A"/>
      <w:sz w:val="18"/>
      <w:szCs w:val="18"/>
    </w:rPr>
  </w:style>
  <w:style w:type="character" w:styleId="ListLabel27">
    <w:name w:val="ListLabel 27"/>
    <w:qFormat/>
    <w:rPr>
      <w:rFonts w:cs="Times"/>
      <w:sz w:val="28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Times"/>
      <w:sz w:val="32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Arial" w:hAnsi="Arial"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Arial" w:hAnsi="Arial"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ascii="Arial" w:hAnsi="Arial"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ascii="Arial" w:hAnsi="Arial"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ascii="Arial" w:hAnsi="Arial"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ascii="Arial" w:hAnsi="Arial"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ascii="Arial" w:hAnsi="Arial"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ascii="Arial" w:hAnsi="Arial"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ascii="Arial" w:hAnsi="Arial"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ascii="Arial" w:hAnsi="Arial"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ascii="Arial" w:hAnsi="Arial"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ascii="Arial" w:hAnsi="Arial"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istParagraph">
    <w:name w:val="List Paragraph"/>
    <w:basedOn w:val="Normal"/>
    <w:uiPriority w:val="34"/>
    <w:qFormat/>
    <w:rsid w:val="00e206e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11f21"/>
    <w:pPr/>
    <w:rPr>
      <w:rFonts w:ascii="Lucida Grande" w:hAnsi="Lucida Grande" w:cs="Lucida Grande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ojournerschoolcommunity.com/" TargetMode="External"/><Relationship Id="rId4" Type="http://schemas.openxmlformats.org/officeDocument/2006/relationships/hyperlink" Target="mailto:sef@sojournerschoolcommunity.com" TargetMode="External"/><Relationship Id="rId5" Type="http://schemas.openxmlformats.org/officeDocument/2006/relationships/hyperlink" Target="mailto:sef@sojournerschoolcommunity.com" TargetMode="External"/><Relationship Id="rId6" Type="http://schemas.openxmlformats.org/officeDocument/2006/relationships/hyperlink" Target="http://www.sojournerschoolcommunity.com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064E49-D95C-D44A-9C0D-C4D4F023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1941</TotalTime>
  <Application>LibreOffice/5.1.6.2$Linux_X86_64 LibreOffice_project/10m0$Build-2</Application>
  <Pages>3</Pages>
  <Words>658</Words>
  <Characters>3737</Characters>
  <CharactersWithSpaces>4510</CharactersWithSpaces>
  <Paragraphs>41</Paragraphs>
  <Company>Spark Design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2017-01-19T01:05:00Z</dcterms:created>
  <dc:creator>Microsoft Office User</dc:creator>
  <dc:description/>
  <dc:language>en-US</dc:language>
  <cp:lastModifiedBy/>
  <cp:lastPrinted>2017-01-19T00:26:00Z</cp:lastPrinted>
  <dcterms:modified xsi:type="dcterms:W3CDTF">2019-09-11T11:43:00Z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Spark Design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